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D861F" w14:textId="77777777" w:rsidR="00DE267B" w:rsidRPr="003C432B" w:rsidRDefault="000A360C" w:rsidP="000A360C">
      <w:pPr>
        <w:tabs>
          <w:tab w:val="left" w:pos="720"/>
          <w:tab w:val="left" w:pos="1440"/>
          <w:tab w:val="left" w:pos="2160"/>
          <w:tab w:val="left" w:pos="2880"/>
        </w:tabs>
        <w:rPr>
          <w:b/>
          <w:sz w:val="22"/>
          <w:szCs w:val="22"/>
        </w:rPr>
      </w:pPr>
      <w:r w:rsidRPr="003C432B">
        <w:rPr>
          <w:b/>
          <w:sz w:val="22"/>
          <w:szCs w:val="22"/>
        </w:rPr>
        <w:t>10</w:t>
      </w:r>
      <w:r w:rsidRPr="003C432B">
        <w:rPr>
          <w:b/>
          <w:sz w:val="22"/>
          <w:szCs w:val="22"/>
        </w:rPr>
        <w:tab/>
      </w:r>
      <w:r w:rsidRPr="003C432B">
        <w:rPr>
          <w:b/>
          <w:sz w:val="22"/>
          <w:szCs w:val="22"/>
        </w:rPr>
        <w:tab/>
      </w:r>
      <w:r w:rsidR="00DE267B" w:rsidRPr="003C432B">
        <w:rPr>
          <w:b/>
          <w:sz w:val="22"/>
          <w:szCs w:val="22"/>
        </w:rPr>
        <w:t>DEPARTMENT OF HEALTH &amp; HUMAN SERVICES</w:t>
      </w:r>
    </w:p>
    <w:p w14:paraId="533F2575" w14:textId="77777777" w:rsidR="00DE267B" w:rsidRPr="003C432B" w:rsidRDefault="00DE267B" w:rsidP="000A360C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b/>
          <w:sz w:val="22"/>
          <w:szCs w:val="22"/>
        </w:rPr>
      </w:pPr>
    </w:p>
    <w:p w14:paraId="388CDD4F" w14:textId="77777777" w:rsidR="00DE267B" w:rsidRPr="003C432B" w:rsidRDefault="000A360C" w:rsidP="000A360C">
      <w:pPr>
        <w:tabs>
          <w:tab w:val="left" w:pos="720"/>
          <w:tab w:val="left" w:pos="1440"/>
          <w:tab w:val="left" w:pos="2160"/>
          <w:tab w:val="left" w:pos="2880"/>
        </w:tabs>
        <w:rPr>
          <w:b/>
          <w:sz w:val="22"/>
          <w:szCs w:val="22"/>
        </w:rPr>
      </w:pPr>
      <w:r w:rsidRPr="003C432B">
        <w:rPr>
          <w:b/>
          <w:sz w:val="22"/>
          <w:szCs w:val="22"/>
        </w:rPr>
        <w:t>148</w:t>
      </w:r>
      <w:r w:rsidRPr="003C432B">
        <w:rPr>
          <w:b/>
          <w:sz w:val="22"/>
          <w:szCs w:val="22"/>
        </w:rPr>
        <w:tab/>
      </w:r>
      <w:r w:rsidRPr="003C432B">
        <w:rPr>
          <w:b/>
          <w:sz w:val="22"/>
          <w:szCs w:val="22"/>
        </w:rPr>
        <w:tab/>
      </w:r>
      <w:r w:rsidR="00DE267B" w:rsidRPr="003C432B">
        <w:rPr>
          <w:b/>
          <w:sz w:val="22"/>
          <w:szCs w:val="22"/>
        </w:rPr>
        <w:t>BUREAU OF CHILD AND FAMILY SERVICES</w:t>
      </w:r>
    </w:p>
    <w:p w14:paraId="0F12F772" w14:textId="77777777" w:rsidR="00DE267B" w:rsidRPr="003C432B" w:rsidRDefault="00DE267B" w:rsidP="000A360C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b/>
          <w:sz w:val="22"/>
          <w:szCs w:val="22"/>
        </w:rPr>
      </w:pPr>
    </w:p>
    <w:p w14:paraId="65AB786C" w14:textId="77777777" w:rsidR="00DE267B" w:rsidRPr="003C432B" w:rsidRDefault="000A360C" w:rsidP="000A360C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b/>
          <w:sz w:val="22"/>
          <w:szCs w:val="22"/>
        </w:rPr>
      </w:pPr>
      <w:r w:rsidRPr="003C432B">
        <w:rPr>
          <w:b/>
          <w:sz w:val="22"/>
          <w:szCs w:val="22"/>
        </w:rPr>
        <w:t xml:space="preserve">Chapter </w:t>
      </w:r>
      <w:r w:rsidR="00DE267B" w:rsidRPr="003C432B">
        <w:rPr>
          <w:b/>
          <w:sz w:val="22"/>
          <w:szCs w:val="22"/>
        </w:rPr>
        <w:t>202</w:t>
      </w:r>
      <w:r w:rsidRPr="003C432B">
        <w:rPr>
          <w:b/>
          <w:sz w:val="22"/>
          <w:szCs w:val="22"/>
        </w:rPr>
        <w:t>:</w:t>
      </w:r>
      <w:r w:rsidR="00DE267B" w:rsidRPr="003C432B">
        <w:rPr>
          <w:b/>
          <w:sz w:val="22"/>
          <w:szCs w:val="22"/>
        </w:rPr>
        <w:tab/>
        <w:t>CHILD PROTECTIVE CENTRAL CASE RECORD RESEARCH FEE</w:t>
      </w:r>
    </w:p>
    <w:p w14:paraId="7E37C749" w14:textId="77777777" w:rsidR="00DE267B" w:rsidRPr="003C432B" w:rsidRDefault="00DE267B" w:rsidP="000A360C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3CE5259E" w14:textId="77777777" w:rsidR="00DE267B" w:rsidRPr="003C432B" w:rsidRDefault="00DE267B" w:rsidP="000A360C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3DE10008" w14:textId="77777777" w:rsidR="000A360C" w:rsidRPr="003C432B" w:rsidRDefault="000A360C" w:rsidP="000A360C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7BCB0061" w14:textId="77777777" w:rsidR="00DE267B" w:rsidRPr="003C432B" w:rsidRDefault="000A360C" w:rsidP="000A360C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sz w:val="22"/>
          <w:szCs w:val="22"/>
        </w:rPr>
      </w:pPr>
      <w:r w:rsidRPr="003C432B">
        <w:rPr>
          <w:b/>
          <w:sz w:val="22"/>
          <w:szCs w:val="22"/>
        </w:rPr>
        <w:t>1.</w:t>
      </w:r>
      <w:r w:rsidRPr="003C432B">
        <w:rPr>
          <w:b/>
          <w:sz w:val="22"/>
          <w:szCs w:val="22"/>
        </w:rPr>
        <w:tab/>
      </w:r>
      <w:r w:rsidR="00DE267B" w:rsidRPr="003C432B">
        <w:rPr>
          <w:b/>
          <w:sz w:val="22"/>
          <w:szCs w:val="22"/>
        </w:rPr>
        <w:t>Definitions</w:t>
      </w:r>
      <w:r w:rsidR="00DE267B" w:rsidRPr="003C432B">
        <w:rPr>
          <w:sz w:val="22"/>
          <w:szCs w:val="22"/>
        </w:rPr>
        <w:t>.</w:t>
      </w:r>
      <w:r w:rsidRPr="003C432B">
        <w:rPr>
          <w:sz w:val="22"/>
          <w:szCs w:val="22"/>
        </w:rPr>
        <w:t xml:space="preserve"> </w:t>
      </w:r>
      <w:r w:rsidR="00DE267B" w:rsidRPr="003C432B">
        <w:rPr>
          <w:sz w:val="22"/>
          <w:szCs w:val="22"/>
        </w:rPr>
        <w:t>For purposes of this Chapter, the following terms shall have the meanings set forth below:</w:t>
      </w:r>
    </w:p>
    <w:p w14:paraId="35DA8266" w14:textId="77777777" w:rsidR="00DE267B" w:rsidRPr="003C432B" w:rsidRDefault="00DE267B" w:rsidP="000A360C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1AC951F5" w14:textId="77777777" w:rsidR="00DE267B" w:rsidRPr="003C432B" w:rsidRDefault="000A360C" w:rsidP="000A360C">
      <w:pPr>
        <w:tabs>
          <w:tab w:val="left" w:pos="720"/>
          <w:tab w:val="left" w:pos="1440"/>
          <w:tab w:val="left" w:pos="2160"/>
          <w:tab w:val="left" w:pos="2880"/>
        </w:tabs>
        <w:rPr>
          <w:sz w:val="22"/>
          <w:szCs w:val="22"/>
        </w:rPr>
      </w:pPr>
      <w:r w:rsidRPr="003C432B">
        <w:rPr>
          <w:sz w:val="22"/>
          <w:szCs w:val="22"/>
        </w:rPr>
        <w:tab/>
        <w:t>A.</w:t>
      </w:r>
      <w:r w:rsidRPr="003C432B">
        <w:rPr>
          <w:sz w:val="22"/>
          <w:szCs w:val="22"/>
        </w:rPr>
        <w:tab/>
      </w:r>
      <w:r w:rsidR="00DE267B" w:rsidRPr="003C432B">
        <w:rPr>
          <w:b/>
          <w:sz w:val="22"/>
          <w:szCs w:val="22"/>
        </w:rPr>
        <w:t>Department</w:t>
      </w:r>
      <w:r w:rsidR="00DE267B" w:rsidRPr="003C432B">
        <w:rPr>
          <w:sz w:val="22"/>
          <w:szCs w:val="22"/>
        </w:rPr>
        <w:t xml:space="preserve"> means Department of Health &amp; Human Services</w:t>
      </w:r>
      <w:r w:rsidRPr="003C432B">
        <w:rPr>
          <w:sz w:val="22"/>
          <w:szCs w:val="22"/>
        </w:rPr>
        <w:t>.</w:t>
      </w:r>
    </w:p>
    <w:p w14:paraId="3859E1BF" w14:textId="77777777" w:rsidR="00DE267B" w:rsidRPr="003C432B" w:rsidRDefault="00DE267B" w:rsidP="000A360C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6B3629A3" w14:textId="77777777" w:rsidR="00DE267B" w:rsidRPr="003C432B" w:rsidRDefault="000A360C" w:rsidP="000A360C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  <w:r w:rsidRPr="003C432B">
        <w:rPr>
          <w:sz w:val="22"/>
          <w:szCs w:val="22"/>
        </w:rPr>
        <w:tab/>
        <w:t>B.</w:t>
      </w:r>
      <w:r w:rsidRPr="003C432B">
        <w:rPr>
          <w:sz w:val="22"/>
          <w:szCs w:val="22"/>
        </w:rPr>
        <w:tab/>
      </w:r>
      <w:r w:rsidR="00DE267B" w:rsidRPr="003C432B">
        <w:rPr>
          <w:b/>
          <w:sz w:val="22"/>
          <w:szCs w:val="22"/>
        </w:rPr>
        <w:t>Child Protective Central Case Records Search</w:t>
      </w:r>
      <w:r w:rsidR="00DE267B" w:rsidRPr="003C432B">
        <w:rPr>
          <w:sz w:val="22"/>
          <w:szCs w:val="22"/>
        </w:rPr>
        <w:t xml:space="preserve"> means researching Department records to determine if a person has been substantiated as an abuser of a child.</w:t>
      </w:r>
    </w:p>
    <w:p w14:paraId="17E83679" w14:textId="77777777" w:rsidR="00DE267B" w:rsidRPr="003C432B" w:rsidRDefault="00DE267B" w:rsidP="000A360C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427E74EE" w14:textId="77777777" w:rsidR="000A360C" w:rsidRPr="003C432B" w:rsidRDefault="000A360C" w:rsidP="000A360C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0858B86A" w14:textId="77777777" w:rsidR="00DE267B" w:rsidRPr="003C432B" w:rsidRDefault="000A360C" w:rsidP="000A360C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sz w:val="22"/>
          <w:szCs w:val="22"/>
        </w:rPr>
      </w:pPr>
      <w:r w:rsidRPr="003C432B">
        <w:rPr>
          <w:b/>
          <w:sz w:val="22"/>
          <w:szCs w:val="22"/>
        </w:rPr>
        <w:t>2.</w:t>
      </w:r>
      <w:r w:rsidRPr="003C432B">
        <w:rPr>
          <w:b/>
          <w:sz w:val="22"/>
          <w:szCs w:val="22"/>
        </w:rPr>
        <w:tab/>
      </w:r>
      <w:r w:rsidR="00DE267B" w:rsidRPr="003C432B">
        <w:rPr>
          <w:b/>
          <w:sz w:val="22"/>
          <w:szCs w:val="22"/>
        </w:rPr>
        <w:t>Fees</w:t>
      </w:r>
      <w:r w:rsidR="00DE267B" w:rsidRPr="003C432B">
        <w:rPr>
          <w:sz w:val="22"/>
          <w:szCs w:val="22"/>
        </w:rPr>
        <w:t xml:space="preserve">. Under the authority of 22 M.R.S.A. §4008, sub-§6, the Bureau of Child and Family Services shall collect the following fees for research </w:t>
      </w:r>
      <w:r w:rsidRPr="003C432B">
        <w:rPr>
          <w:sz w:val="22"/>
          <w:szCs w:val="22"/>
        </w:rPr>
        <w:t>and disclosure of its records.</w:t>
      </w:r>
    </w:p>
    <w:p w14:paraId="4EA767D7" w14:textId="77777777" w:rsidR="00DE267B" w:rsidRPr="003C432B" w:rsidRDefault="00DE267B" w:rsidP="000A360C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074778D4" w14:textId="1338890E" w:rsidR="00DE267B" w:rsidRPr="003C432B" w:rsidRDefault="000A360C" w:rsidP="000A360C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  <w:r w:rsidRPr="003C432B">
        <w:rPr>
          <w:sz w:val="22"/>
          <w:szCs w:val="22"/>
        </w:rPr>
        <w:tab/>
        <w:t>A.</w:t>
      </w:r>
      <w:r w:rsidRPr="003C432B">
        <w:rPr>
          <w:sz w:val="22"/>
          <w:szCs w:val="22"/>
        </w:rPr>
        <w:tab/>
      </w:r>
      <w:r w:rsidR="00DE267B" w:rsidRPr="003C432B">
        <w:rPr>
          <w:b/>
          <w:sz w:val="22"/>
          <w:szCs w:val="22"/>
        </w:rPr>
        <w:t>$1</w:t>
      </w:r>
      <w:r w:rsidR="003C432B">
        <w:rPr>
          <w:b/>
          <w:sz w:val="22"/>
          <w:szCs w:val="22"/>
        </w:rPr>
        <w:t>3</w:t>
      </w:r>
      <w:r w:rsidR="00DE267B" w:rsidRPr="003C432B">
        <w:rPr>
          <w:b/>
          <w:sz w:val="22"/>
          <w:szCs w:val="22"/>
        </w:rPr>
        <w:t>.00</w:t>
      </w:r>
      <w:r w:rsidR="00DE267B" w:rsidRPr="003C432B">
        <w:rPr>
          <w:sz w:val="22"/>
          <w:szCs w:val="22"/>
        </w:rPr>
        <w:t xml:space="preserve"> – Fee for record research of files to determine if the person named</w:t>
      </w:r>
      <w:r w:rsidRPr="003C432B">
        <w:rPr>
          <w:sz w:val="22"/>
          <w:szCs w:val="22"/>
        </w:rPr>
        <w:t xml:space="preserve"> </w:t>
      </w:r>
      <w:r w:rsidR="00DE267B" w:rsidRPr="003C432B">
        <w:rPr>
          <w:sz w:val="22"/>
          <w:szCs w:val="22"/>
        </w:rPr>
        <w:t>has been substantiated in a Child Protective Case.</w:t>
      </w:r>
    </w:p>
    <w:p w14:paraId="5BF308B3" w14:textId="77777777" w:rsidR="00DE267B" w:rsidRPr="003C432B" w:rsidRDefault="00DE267B" w:rsidP="000A360C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15A190E6" w14:textId="77777777" w:rsidR="000A360C" w:rsidRPr="003C432B" w:rsidRDefault="000A360C" w:rsidP="000A360C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7240812C" w14:textId="77777777" w:rsidR="000A360C" w:rsidRPr="003C432B" w:rsidRDefault="000A360C" w:rsidP="000A360C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2F1C1E6C" w14:textId="77777777" w:rsidR="003C432B" w:rsidRDefault="000A360C" w:rsidP="000A360C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  <w:r w:rsidRPr="003C432B">
        <w:rPr>
          <w:sz w:val="22"/>
          <w:szCs w:val="22"/>
        </w:rPr>
        <w:t xml:space="preserve">STATUTORY AUTHORITY: </w:t>
      </w:r>
    </w:p>
    <w:p w14:paraId="2FA868FA" w14:textId="7FD642D1" w:rsidR="000A360C" w:rsidRPr="003C432B" w:rsidRDefault="003C432B" w:rsidP="000A360C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  <w:r>
        <w:rPr>
          <w:sz w:val="22"/>
          <w:szCs w:val="22"/>
        </w:rPr>
        <w:tab/>
      </w:r>
      <w:r w:rsidR="000A360C" w:rsidRPr="003C432B">
        <w:rPr>
          <w:sz w:val="22"/>
          <w:szCs w:val="22"/>
        </w:rPr>
        <w:t>22 M.R.S. §4008 sub-§6</w:t>
      </w:r>
    </w:p>
    <w:p w14:paraId="6ACFF930" w14:textId="77777777" w:rsidR="000A360C" w:rsidRPr="003C432B" w:rsidRDefault="000A360C" w:rsidP="000A360C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47979362" w14:textId="77777777" w:rsidR="000A360C" w:rsidRPr="003C432B" w:rsidRDefault="000A360C" w:rsidP="000A360C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  <w:r w:rsidRPr="003C432B">
        <w:rPr>
          <w:sz w:val="22"/>
          <w:szCs w:val="22"/>
        </w:rPr>
        <w:t>EFFECTIVE DATE:</w:t>
      </w:r>
    </w:p>
    <w:p w14:paraId="1CFDF4A4" w14:textId="59CE55A5" w:rsidR="000A360C" w:rsidRDefault="000A360C" w:rsidP="000A360C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  <w:r w:rsidRPr="003C432B">
        <w:rPr>
          <w:sz w:val="22"/>
          <w:szCs w:val="22"/>
        </w:rPr>
        <w:tab/>
        <w:t>December 7, 2004 – filing 2004-557</w:t>
      </w:r>
    </w:p>
    <w:p w14:paraId="5BB86F62" w14:textId="4D95F7A4" w:rsidR="003C432B" w:rsidRDefault="003C432B" w:rsidP="000A360C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0D4A1DC8" w14:textId="2DA23DC6" w:rsidR="003C432B" w:rsidRDefault="003C432B" w:rsidP="000A360C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  <w:r>
        <w:rPr>
          <w:sz w:val="22"/>
          <w:szCs w:val="22"/>
        </w:rPr>
        <w:t>AMENDED:</w:t>
      </w:r>
    </w:p>
    <w:p w14:paraId="44289525" w14:textId="20CFCAA8" w:rsidR="003C432B" w:rsidRPr="003C432B" w:rsidRDefault="003C432B" w:rsidP="000A360C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  <w:r>
        <w:rPr>
          <w:sz w:val="22"/>
          <w:szCs w:val="22"/>
        </w:rPr>
        <w:tab/>
        <w:t>December 23, 2020 – filing 2020-251</w:t>
      </w:r>
      <w:bookmarkStart w:id="0" w:name="_GoBack"/>
      <w:bookmarkEnd w:id="0"/>
    </w:p>
    <w:p w14:paraId="559EE97B" w14:textId="77777777" w:rsidR="000A360C" w:rsidRPr="003C432B" w:rsidRDefault="000A360C" w:rsidP="000A360C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sectPr w:rsidR="000A360C" w:rsidRPr="003C432B" w:rsidSect="000A360C">
      <w:pgSz w:w="12240" w:h="15840" w:code="1"/>
      <w:pgMar w:top="1440" w:right="1440" w:bottom="1440" w:left="1440" w:header="0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389F"/>
    <w:multiLevelType w:val="hybridMultilevel"/>
    <w:tmpl w:val="D52A6E20"/>
    <w:lvl w:ilvl="0" w:tplc="B2AE6B4C">
      <w:start w:val="10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637146"/>
    <w:multiLevelType w:val="hybridMultilevel"/>
    <w:tmpl w:val="054A4C78"/>
    <w:lvl w:ilvl="0" w:tplc="14D0B81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74A6842">
      <w:start w:val="148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426599"/>
    <w:multiLevelType w:val="hybridMultilevel"/>
    <w:tmpl w:val="0B4E1A72"/>
    <w:lvl w:ilvl="0" w:tplc="957AFE8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022D0E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8C4B75E">
      <w:start w:val="1"/>
      <w:numFmt w:val="decimal"/>
      <w:lvlText w:val="%3."/>
      <w:lvlJc w:val="left"/>
      <w:pPr>
        <w:tabs>
          <w:tab w:val="num" w:pos="2700"/>
        </w:tabs>
        <w:ind w:left="2700" w:hanging="23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59789C"/>
    <w:multiLevelType w:val="hybridMultilevel"/>
    <w:tmpl w:val="ACA82444"/>
    <w:lvl w:ilvl="0" w:tplc="091615DA">
      <w:start w:val="148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446063"/>
    <w:multiLevelType w:val="hybridMultilevel"/>
    <w:tmpl w:val="E2C2CD36"/>
    <w:lvl w:ilvl="0" w:tplc="77CA18AC">
      <w:start w:val="148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 w:tplc="8E68D6FC">
      <w:start w:val="148"/>
      <w:numFmt w:val="decimal"/>
      <w:lvlText w:val="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33A20C46"/>
    <w:multiLevelType w:val="hybridMultilevel"/>
    <w:tmpl w:val="05667D12"/>
    <w:lvl w:ilvl="0" w:tplc="957AFE86">
      <w:start w:val="1"/>
      <w:numFmt w:val="decimal"/>
      <w:lvlText w:val="%1."/>
      <w:lvlJc w:val="left"/>
      <w:pPr>
        <w:tabs>
          <w:tab w:val="num" w:pos="1926"/>
        </w:tabs>
        <w:ind w:left="192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46"/>
        </w:tabs>
        <w:ind w:left="264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6"/>
        </w:tabs>
        <w:ind w:left="33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6"/>
        </w:tabs>
        <w:ind w:left="40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6"/>
        </w:tabs>
        <w:ind w:left="48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6"/>
        </w:tabs>
        <w:ind w:left="55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6"/>
        </w:tabs>
        <w:ind w:left="62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6"/>
        </w:tabs>
        <w:ind w:left="69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6"/>
        </w:tabs>
        <w:ind w:left="7686" w:hanging="180"/>
      </w:pPr>
    </w:lvl>
  </w:abstractNum>
  <w:abstractNum w:abstractNumId="6" w15:restartNumberingAfterBreak="0">
    <w:nsid w:val="4A4A4B91"/>
    <w:multiLevelType w:val="hybridMultilevel"/>
    <w:tmpl w:val="7BFA899C"/>
    <w:lvl w:ilvl="0" w:tplc="684A79C2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DA3176"/>
    <w:multiLevelType w:val="hybridMultilevel"/>
    <w:tmpl w:val="58D68CAA"/>
    <w:lvl w:ilvl="0" w:tplc="3AA652DC">
      <w:start w:val="148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2631A6"/>
    <w:multiLevelType w:val="hybridMultilevel"/>
    <w:tmpl w:val="2E2004BC"/>
    <w:lvl w:ilvl="0" w:tplc="5FE8CD4E">
      <w:start w:val="10"/>
      <w:numFmt w:val="decimal"/>
      <w:lvlText w:val="%1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1" w:tplc="0526F278">
      <w:start w:val="1"/>
      <w:numFmt w:val="decimal"/>
      <w:lvlText w:val="%2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73BF492B"/>
    <w:multiLevelType w:val="hybridMultilevel"/>
    <w:tmpl w:val="DA28AA88"/>
    <w:lvl w:ilvl="0" w:tplc="D56415EC">
      <w:start w:val="148"/>
      <w:numFmt w:val="decimal"/>
      <w:lvlText w:val="%1"/>
      <w:lvlJc w:val="left"/>
      <w:pPr>
        <w:tabs>
          <w:tab w:val="num" w:pos="2220"/>
        </w:tabs>
        <w:ind w:left="2220" w:hanging="22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267B"/>
    <w:rsid w:val="000A360C"/>
    <w:rsid w:val="003C432B"/>
    <w:rsid w:val="00912B4B"/>
    <w:rsid w:val="00CA7523"/>
    <w:rsid w:val="00DE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CFC129"/>
  <w15:chartTrackingRefBased/>
  <w15:docId w15:val="{1983994F-D538-4C8B-9E13-0CD6B5BF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</vt:lpstr>
    </vt:vector>
  </TitlesOfParts>
  <Company>State of Maine - DHS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Diane Vasseur</dc:creator>
  <cp:keywords/>
  <dc:description/>
  <cp:lastModifiedBy>Wismer, Don</cp:lastModifiedBy>
  <cp:revision>3</cp:revision>
  <cp:lastPrinted>2004-09-30T12:14:00Z</cp:lastPrinted>
  <dcterms:created xsi:type="dcterms:W3CDTF">2021-01-04T14:44:00Z</dcterms:created>
  <dcterms:modified xsi:type="dcterms:W3CDTF">2021-01-04T14:46:00Z</dcterms:modified>
</cp:coreProperties>
</file>